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72C5E" w14:textId="77777777" w:rsidR="008D5471" w:rsidRDefault="008D5471">
      <w:pPr>
        <w:pStyle w:val="Textoindependiente"/>
        <w:spacing w:before="2"/>
        <w:rPr>
          <w:rFonts w:ascii="Times New Roman"/>
          <w:sz w:val="15"/>
        </w:rPr>
      </w:pPr>
    </w:p>
    <w:p w14:paraId="1C972C5F" w14:textId="77777777" w:rsidR="008D5471" w:rsidRDefault="008B6305">
      <w:pPr>
        <w:pStyle w:val="Ttulo"/>
      </w:pPr>
      <w:r>
        <w:t>FORMULARIO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SOLICITUDES</w:t>
      </w:r>
      <w:r>
        <w:rPr>
          <w:spacing w:val="-3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ACTIVIDADES,</w:t>
      </w:r>
      <w:r>
        <w:rPr>
          <w:spacing w:val="-6"/>
        </w:rPr>
        <w:t xml:space="preserve"> </w:t>
      </w:r>
      <w:r>
        <w:t>EVENTOS</w:t>
      </w:r>
      <w:r>
        <w:rPr>
          <w:spacing w:val="-3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ESPECTÁCULOS</w:t>
      </w:r>
      <w:r>
        <w:rPr>
          <w:spacing w:val="-1"/>
        </w:rPr>
        <w:t xml:space="preserve"> </w:t>
      </w:r>
      <w:r>
        <w:t>PÚBLICOS</w:t>
      </w:r>
    </w:p>
    <w:p w14:paraId="1C972C60" w14:textId="77777777" w:rsidR="008D5471" w:rsidRDefault="008D5471">
      <w:pPr>
        <w:spacing w:before="4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423"/>
        <w:gridCol w:w="1416"/>
        <w:gridCol w:w="1496"/>
        <w:gridCol w:w="1056"/>
        <w:gridCol w:w="991"/>
        <w:gridCol w:w="1355"/>
        <w:gridCol w:w="139"/>
        <w:gridCol w:w="1560"/>
      </w:tblGrid>
      <w:tr w:rsidR="008D5471" w14:paraId="1C972C62" w14:textId="77777777">
        <w:trPr>
          <w:trHeight w:val="312"/>
        </w:trPr>
        <w:tc>
          <w:tcPr>
            <w:tcW w:w="10769" w:type="dxa"/>
            <w:gridSpan w:val="9"/>
            <w:shd w:val="clear" w:color="auto" w:fill="00AF50"/>
          </w:tcPr>
          <w:p w14:paraId="1C972C61" w14:textId="77777777" w:rsidR="008D5471" w:rsidRDefault="008B6305">
            <w:pPr>
              <w:pStyle w:val="TableParagraph"/>
              <w:spacing w:before="40"/>
              <w:ind w:left="2252" w:right="24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ORGANIZADOR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Y/O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EVENTO</w:t>
            </w:r>
          </w:p>
        </w:tc>
      </w:tr>
      <w:tr w:rsidR="008D5471" w14:paraId="1C972C65" w14:textId="77777777">
        <w:trPr>
          <w:trHeight w:val="315"/>
        </w:trPr>
        <w:tc>
          <w:tcPr>
            <w:tcW w:w="4172" w:type="dxa"/>
            <w:gridSpan w:val="3"/>
          </w:tcPr>
          <w:p w14:paraId="1C972C63" w14:textId="77777777" w:rsidR="008D5471" w:rsidRDefault="008B6305">
            <w:pPr>
              <w:pStyle w:val="TableParagraph"/>
              <w:spacing w:before="55"/>
              <w:ind w:left="7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Nombres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y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Apellidos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Completos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Razón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Social:</w:t>
            </w:r>
          </w:p>
        </w:tc>
        <w:tc>
          <w:tcPr>
            <w:tcW w:w="6597" w:type="dxa"/>
            <w:gridSpan w:val="6"/>
          </w:tcPr>
          <w:p w14:paraId="1C972C64" w14:textId="77777777" w:rsidR="008D5471" w:rsidRDefault="008D5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471" w14:paraId="1C972C6A" w14:textId="77777777">
        <w:trPr>
          <w:trHeight w:val="316"/>
        </w:trPr>
        <w:tc>
          <w:tcPr>
            <w:tcW w:w="2333" w:type="dxa"/>
          </w:tcPr>
          <w:p w14:paraId="1C972C66" w14:textId="77777777" w:rsidR="008D5471" w:rsidRDefault="008B6305">
            <w:pPr>
              <w:pStyle w:val="TableParagraph"/>
              <w:spacing w:before="51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Documento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 identidad:</w:t>
            </w:r>
          </w:p>
        </w:tc>
        <w:tc>
          <w:tcPr>
            <w:tcW w:w="1839" w:type="dxa"/>
            <w:gridSpan w:val="2"/>
          </w:tcPr>
          <w:p w14:paraId="1C972C67" w14:textId="77777777" w:rsidR="008D5471" w:rsidRDefault="008B6305">
            <w:pPr>
              <w:pStyle w:val="TableParagraph"/>
              <w:tabs>
                <w:tab w:val="left" w:pos="829"/>
                <w:tab w:val="left" w:pos="1669"/>
              </w:tabs>
              <w:spacing w:before="51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C.C.</w:t>
            </w:r>
            <w:r>
              <w:rPr>
                <w:rFonts w:ascii="Arial MT"/>
                <w:sz w:val="18"/>
                <w:u w:val="single"/>
              </w:rPr>
              <w:tab/>
            </w:r>
            <w:proofErr w:type="gramStart"/>
            <w:r>
              <w:rPr>
                <w:rFonts w:ascii="Arial MT"/>
                <w:sz w:val="18"/>
              </w:rPr>
              <w:t>NIT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  <w:proofErr w:type="gramEnd"/>
          </w:p>
        </w:tc>
        <w:tc>
          <w:tcPr>
            <w:tcW w:w="3543" w:type="dxa"/>
            <w:gridSpan w:val="3"/>
          </w:tcPr>
          <w:p w14:paraId="1C972C68" w14:textId="77777777" w:rsidR="008D5471" w:rsidRDefault="008B6305">
            <w:pPr>
              <w:pStyle w:val="TableParagraph"/>
              <w:spacing w:before="51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Número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documento:</w:t>
            </w:r>
          </w:p>
        </w:tc>
        <w:tc>
          <w:tcPr>
            <w:tcW w:w="3054" w:type="dxa"/>
            <w:gridSpan w:val="3"/>
          </w:tcPr>
          <w:p w14:paraId="1C972C69" w14:textId="77777777" w:rsidR="008D5471" w:rsidRDefault="008D5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471" w14:paraId="1C972C6D" w14:textId="77777777">
        <w:trPr>
          <w:trHeight w:val="315"/>
        </w:trPr>
        <w:tc>
          <w:tcPr>
            <w:tcW w:w="2333" w:type="dxa"/>
          </w:tcPr>
          <w:p w14:paraId="1C972C6B" w14:textId="77777777" w:rsidR="008D5471" w:rsidRDefault="008B6305">
            <w:pPr>
              <w:pStyle w:val="TableParagraph"/>
              <w:spacing w:before="51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Dirección:</w:t>
            </w:r>
          </w:p>
        </w:tc>
        <w:tc>
          <w:tcPr>
            <w:tcW w:w="8436" w:type="dxa"/>
            <w:gridSpan w:val="8"/>
          </w:tcPr>
          <w:p w14:paraId="1C972C6C" w14:textId="77777777" w:rsidR="008D5471" w:rsidRDefault="008D5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471" w14:paraId="1C972C72" w14:textId="77777777">
        <w:trPr>
          <w:trHeight w:val="312"/>
        </w:trPr>
        <w:tc>
          <w:tcPr>
            <w:tcW w:w="2333" w:type="dxa"/>
          </w:tcPr>
          <w:p w14:paraId="1C972C6E" w14:textId="77777777" w:rsidR="008D5471" w:rsidRDefault="008B6305">
            <w:pPr>
              <w:pStyle w:val="TableParagraph"/>
              <w:spacing w:before="51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Correo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electrónico:</w:t>
            </w:r>
          </w:p>
        </w:tc>
        <w:tc>
          <w:tcPr>
            <w:tcW w:w="4391" w:type="dxa"/>
            <w:gridSpan w:val="4"/>
          </w:tcPr>
          <w:p w14:paraId="1C972C6F" w14:textId="77777777" w:rsidR="008D5471" w:rsidRDefault="008D5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C972C70" w14:textId="77777777" w:rsidR="008D5471" w:rsidRDefault="008B6305">
            <w:pPr>
              <w:pStyle w:val="TableParagraph"/>
              <w:spacing w:before="51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Teléfono</w:t>
            </w:r>
          </w:p>
        </w:tc>
        <w:tc>
          <w:tcPr>
            <w:tcW w:w="3054" w:type="dxa"/>
            <w:gridSpan w:val="3"/>
          </w:tcPr>
          <w:p w14:paraId="1C972C71" w14:textId="77777777" w:rsidR="008D5471" w:rsidRDefault="008D5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471" w14:paraId="1C972C76" w14:textId="77777777">
        <w:trPr>
          <w:trHeight w:val="316"/>
        </w:trPr>
        <w:tc>
          <w:tcPr>
            <w:tcW w:w="7715" w:type="dxa"/>
            <w:gridSpan w:val="6"/>
          </w:tcPr>
          <w:p w14:paraId="1C972C73" w14:textId="77777777" w:rsidR="008D5471" w:rsidRDefault="008B6305">
            <w:pPr>
              <w:pStyle w:val="TableParagraph"/>
              <w:spacing w:before="55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Autorizo 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correo electrónico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notificaciones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y/o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comunicaciones:</w:t>
            </w:r>
          </w:p>
        </w:tc>
        <w:tc>
          <w:tcPr>
            <w:tcW w:w="1355" w:type="dxa"/>
          </w:tcPr>
          <w:p w14:paraId="1C972C74" w14:textId="77777777" w:rsidR="008D5471" w:rsidRDefault="008B6305">
            <w:pPr>
              <w:pStyle w:val="TableParagraph"/>
              <w:tabs>
                <w:tab w:val="left" w:pos="798"/>
              </w:tabs>
              <w:spacing w:before="55"/>
              <w:ind w:left="7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SI:</w:t>
            </w:r>
            <w:r>
              <w:rPr>
                <w:rFonts w:ascii="Arial MT"/>
                <w:spacing w:val="4"/>
                <w:sz w:val="18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</w:tc>
        <w:tc>
          <w:tcPr>
            <w:tcW w:w="1699" w:type="dxa"/>
            <w:gridSpan w:val="2"/>
            <w:tcBorders>
              <w:right w:val="single" w:sz="4" w:space="0" w:color="000000"/>
            </w:tcBorders>
          </w:tcPr>
          <w:p w14:paraId="1C972C75" w14:textId="77777777" w:rsidR="008D5471" w:rsidRDefault="008B6305">
            <w:pPr>
              <w:pStyle w:val="TableParagraph"/>
              <w:tabs>
                <w:tab w:val="left" w:pos="899"/>
              </w:tabs>
              <w:spacing w:before="55"/>
              <w:ind w:left="7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NO: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</w:tc>
      </w:tr>
      <w:tr w:rsidR="008D5471" w14:paraId="1C972C78" w14:textId="77777777">
        <w:trPr>
          <w:trHeight w:val="316"/>
        </w:trPr>
        <w:tc>
          <w:tcPr>
            <w:tcW w:w="10769" w:type="dxa"/>
            <w:gridSpan w:val="9"/>
            <w:tcBorders>
              <w:right w:val="single" w:sz="4" w:space="0" w:color="000000"/>
            </w:tcBorders>
            <w:shd w:val="clear" w:color="auto" w:fill="00AF50"/>
          </w:tcPr>
          <w:p w14:paraId="1C972C77" w14:textId="77777777" w:rsidR="008D5471" w:rsidRDefault="008B6305">
            <w:pPr>
              <w:pStyle w:val="TableParagraph"/>
              <w:spacing w:before="44"/>
              <w:ind w:left="2606" w:right="25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 ESPECTÁCULO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Y/O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ACTIVIDAD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REALIZAR</w:t>
            </w:r>
          </w:p>
        </w:tc>
      </w:tr>
      <w:tr w:rsidR="008D5471" w14:paraId="1C972C7B" w14:textId="77777777">
        <w:trPr>
          <w:trHeight w:val="411"/>
        </w:trPr>
        <w:tc>
          <w:tcPr>
            <w:tcW w:w="2333" w:type="dxa"/>
            <w:tcBorders>
              <w:right w:val="single" w:sz="4" w:space="0" w:color="000000"/>
            </w:tcBorders>
          </w:tcPr>
          <w:p w14:paraId="1C972C79" w14:textId="77777777" w:rsidR="008D5471" w:rsidRDefault="008B6305">
            <w:pPr>
              <w:pStyle w:val="TableParagraph"/>
              <w:spacing w:before="99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Evento:</w:t>
            </w:r>
          </w:p>
        </w:tc>
        <w:tc>
          <w:tcPr>
            <w:tcW w:w="843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1C972C7A" w14:textId="77777777" w:rsidR="008D5471" w:rsidRDefault="008B6305">
            <w:pPr>
              <w:pStyle w:val="TableParagraph"/>
              <w:tabs>
                <w:tab w:val="left" w:pos="2023"/>
                <w:tab w:val="left" w:pos="3136"/>
                <w:tab w:val="left" w:pos="4044"/>
                <w:tab w:val="left" w:pos="5676"/>
                <w:tab w:val="left" w:pos="8037"/>
              </w:tabs>
              <w:spacing w:line="204" w:lineRule="exact"/>
              <w:ind w:left="75" w:right="385"/>
              <w:rPr>
                <w:b/>
                <w:sz w:val="18"/>
              </w:rPr>
            </w:pPr>
            <w:r>
              <w:rPr>
                <w:b/>
                <w:sz w:val="18"/>
              </w:rPr>
              <w:t>Artes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Escénicas: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Eventos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Masivos: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Exhibiciones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Artículos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Pirotécnicos:</w:t>
            </w:r>
            <w:r>
              <w:rPr>
                <w:b/>
                <w:spacing w:val="-2"/>
                <w:w w:val="99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proofErr w:type="gramStart"/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 xml:space="preserve">  Palcos</w:t>
            </w:r>
            <w:proofErr w:type="gramEnd"/>
            <w:r>
              <w:rPr>
                <w:b/>
                <w:sz w:val="18"/>
              </w:rPr>
              <w:t>,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Minipalcos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Tarimas: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Escenarios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Habilitados: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8D5471" w14:paraId="1C972C7E" w14:textId="77777777">
        <w:trPr>
          <w:trHeight w:val="415"/>
        </w:trPr>
        <w:tc>
          <w:tcPr>
            <w:tcW w:w="10769" w:type="dxa"/>
            <w:gridSpan w:val="9"/>
          </w:tcPr>
          <w:p w14:paraId="1C972C7C" w14:textId="77777777" w:rsidR="008D5471" w:rsidRDefault="008B6305">
            <w:pPr>
              <w:pStyle w:val="TableParagraph"/>
              <w:tabs>
                <w:tab w:val="left" w:pos="10525"/>
              </w:tabs>
              <w:spacing w:line="206" w:lineRule="exact"/>
              <w:ind w:left="2402"/>
              <w:rPr>
                <w:rFonts w:ascii="Arial MT"/>
                <w:sz w:val="18"/>
              </w:rPr>
            </w:pPr>
            <w:r>
              <w:rPr>
                <w:b/>
                <w:sz w:val="18"/>
              </w:rPr>
              <w:t>Parques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Diversiones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Atracciones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Dispositivos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Entretenimiento:</w:t>
            </w:r>
            <w:r>
              <w:rPr>
                <w:b/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Permanentes</w:t>
            </w:r>
            <w:r>
              <w:rPr>
                <w:rFonts w:ascii="Arial MT"/>
                <w:sz w:val="18"/>
              </w:rPr>
              <w:t>:</w:t>
            </w:r>
            <w:r>
              <w:rPr>
                <w:rFonts w:ascii="Arial MT"/>
                <w:spacing w:val="4"/>
                <w:sz w:val="18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  <w:p w14:paraId="1C972C7D" w14:textId="77777777" w:rsidR="008D5471" w:rsidRDefault="008B6305">
            <w:pPr>
              <w:pStyle w:val="TableParagraph"/>
              <w:tabs>
                <w:tab w:val="left" w:pos="4435"/>
                <w:tab w:val="left" w:pos="5795"/>
                <w:tab w:val="left" w:pos="7676"/>
              </w:tabs>
              <w:spacing w:before="1" w:line="189" w:lineRule="exact"/>
              <w:ind w:left="2402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Permanentes: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Nuevo: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Renovación: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8D5471" w14:paraId="1C972C81" w14:textId="77777777">
        <w:trPr>
          <w:trHeight w:val="412"/>
        </w:trPr>
        <w:tc>
          <w:tcPr>
            <w:tcW w:w="2756" w:type="dxa"/>
            <w:gridSpan w:val="2"/>
          </w:tcPr>
          <w:p w14:paraId="1C972C7F" w14:textId="77777777" w:rsidR="008D5471" w:rsidRDefault="008B6305">
            <w:pPr>
              <w:pStyle w:val="TableParagraph"/>
              <w:spacing w:line="204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Espectáculo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y/o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actividad:</w:t>
            </w:r>
          </w:p>
        </w:tc>
        <w:tc>
          <w:tcPr>
            <w:tcW w:w="8013" w:type="dxa"/>
            <w:gridSpan w:val="7"/>
          </w:tcPr>
          <w:p w14:paraId="1C972C80" w14:textId="77777777" w:rsidR="008D5471" w:rsidRDefault="008D5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471" w14:paraId="1C972C84" w14:textId="77777777">
        <w:trPr>
          <w:trHeight w:val="315"/>
        </w:trPr>
        <w:tc>
          <w:tcPr>
            <w:tcW w:w="2333" w:type="dxa"/>
          </w:tcPr>
          <w:p w14:paraId="1C972C82" w14:textId="77777777" w:rsidR="008D5471" w:rsidRDefault="008B6305">
            <w:pPr>
              <w:pStyle w:val="TableParagraph"/>
              <w:spacing w:before="55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Lugar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Dirección:</w:t>
            </w:r>
          </w:p>
        </w:tc>
        <w:tc>
          <w:tcPr>
            <w:tcW w:w="8436" w:type="dxa"/>
            <w:gridSpan w:val="8"/>
          </w:tcPr>
          <w:p w14:paraId="1C972C83" w14:textId="77777777" w:rsidR="008D5471" w:rsidRDefault="008D5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471" w14:paraId="1C972C8B" w14:textId="77777777">
        <w:trPr>
          <w:trHeight w:val="316"/>
        </w:trPr>
        <w:tc>
          <w:tcPr>
            <w:tcW w:w="2333" w:type="dxa"/>
          </w:tcPr>
          <w:p w14:paraId="1C972C85" w14:textId="77777777" w:rsidR="008D5471" w:rsidRDefault="008B6305">
            <w:pPr>
              <w:pStyle w:val="TableParagraph"/>
              <w:spacing w:before="51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Localidad:</w:t>
            </w:r>
          </w:p>
        </w:tc>
        <w:tc>
          <w:tcPr>
            <w:tcW w:w="1839" w:type="dxa"/>
            <w:gridSpan w:val="2"/>
          </w:tcPr>
          <w:p w14:paraId="1C972C86" w14:textId="77777777" w:rsidR="008D5471" w:rsidRDefault="008B6305">
            <w:pPr>
              <w:pStyle w:val="TableParagraph"/>
              <w:spacing w:before="51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Suroccidente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</w:p>
        </w:tc>
        <w:tc>
          <w:tcPr>
            <w:tcW w:w="1496" w:type="dxa"/>
          </w:tcPr>
          <w:p w14:paraId="1C972C87" w14:textId="77777777" w:rsidR="008D5471" w:rsidRDefault="008B6305">
            <w:pPr>
              <w:pStyle w:val="TableParagraph"/>
              <w:spacing w:before="51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Suroriente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</w:p>
        </w:tc>
        <w:tc>
          <w:tcPr>
            <w:tcW w:w="2047" w:type="dxa"/>
            <w:gridSpan w:val="2"/>
          </w:tcPr>
          <w:p w14:paraId="1C972C88" w14:textId="77777777" w:rsidR="008D5471" w:rsidRDefault="008B6305">
            <w:pPr>
              <w:pStyle w:val="TableParagraph"/>
              <w:spacing w:before="51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Metropolitana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</w:p>
        </w:tc>
        <w:tc>
          <w:tcPr>
            <w:tcW w:w="1494" w:type="dxa"/>
            <w:gridSpan w:val="2"/>
          </w:tcPr>
          <w:p w14:paraId="1C972C89" w14:textId="77777777" w:rsidR="008D5471" w:rsidRDefault="008B6305">
            <w:pPr>
              <w:pStyle w:val="TableParagraph"/>
              <w:spacing w:before="51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Riomar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14:paraId="1C972C8A" w14:textId="77777777" w:rsidR="008D5471" w:rsidRDefault="008B6305">
            <w:pPr>
              <w:pStyle w:val="TableParagraph"/>
              <w:spacing w:before="51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NCH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</w:p>
        </w:tc>
      </w:tr>
      <w:tr w:rsidR="008D5471" w14:paraId="1C972C90" w14:textId="77777777">
        <w:trPr>
          <w:trHeight w:val="247"/>
        </w:trPr>
        <w:tc>
          <w:tcPr>
            <w:tcW w:w="2333" w:type="dxa"/>
          </w:tcPr>
          <w:p w14:paraId="1C972C8C" w14:textId="77777777" w:rsidR="008D5471" w:rsidRDefault="008B6305">
            <w:pPr>
              <w:pStyle w:val="TableParagraph"/>
              <w:spacing w:before="19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inicio:</w:t>
            </w:r>
          </w:p>
        </w:tc>
        <w:tc>
          <w:tcPr>
            <w:tcW w:w="3335" w:type="dxa"/>
            <w:gridSpan w:val="3"/>
          </w:tcPr>
          <w:p w14:paraId="1C972C8D" w14:textId="77777777" w:rsidR="008D5471" w:rsidRDefault="008D5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7" w:type="dxa"/>
            <w:gridSpan w:val="2"/>
          </w:tcPr>
          <w:p w14:paraId="1C972C8E" w14:textId="77777777" w:rsidR="008D5471" w:rsidRDefault="008B6305">
            <w:pPr>
              <w:pStyle w:val="TableParagraph"/>
              <w:spacing w:before="19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Finalización</w:t>
            </w:r>
          </w:p>
        </w:tc>
        <w:tc>
          <w:tcPr>
            <w:tcW w:w="3054" w:type="dxa"/>
            <w:gridSpan w:val="3"/>
          </w:tcPr>
          <w:p w14:paraId="1C972C8F" w14:textId="77777777" w:rsidR="008D5471" w:rsidRDefault="008D5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471" w14:paraId="1C972C95" w14:textId="77777777">
        <w:trPr>
          <w:trHeight w:val="267"/>
        </w:trPr>
        <w:tc>
          <w:tcPr>
            <w:tcW w:w="2333" w:type="dxa"/>
          </w:tcPr>
          <w:p w14:paraId="1C972C91" w14:textId="77777777" w:rsidR="008D5471" w:rsidRDefault="008B6305">
            <w:pPr>
              <w:pStyle w:val="TableParagraph"/>
              <w:spacing w:before="31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inicio:</w:t>
            </w:r>
          </w:p>
        </w:tc>
        <w:tc>
          <w:tcPr>
            <w:tcW w:w="3335" w:type="dxa"/>
            <w:gridSpan w:val="3"/>
          </w:tcPr>
          <w:p w14:paraId="1C972C92" w14:textId="77777777" w:rsidR="008D5471" w:rsidRDefault="008D5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7" w:type="dxa"/>
            <w:gridSpan w:val="2"/>
          </w:tcPr>
          <w:p w14:paraId="1C972C93" w14:textId="77777777" w:rsidR="008D5471" w:rsidRDefault="008B6305">
            <w:pPr>
              <w:pStyle w:val="TableParagraph"/>
              <w:spacing w:before="31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Finalización</w:t>
            </w:r>
          </w:p>
        </w:tc>
        <w:tc>
          <w:tcPr>
            <w:tcW w:w="3054" w:type="dxa"/>
            <w:gridSpan w:val="3"/>
          </w:tcPr>
          <w:p w14:paraId="1C972C94" w14:textId="77777777" w:rsidR="008D5471" w:rsidRDefault="008D5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471" w14:paraId="1C972C97" w14:textId="77777777">
        <w:trPr>
          <w:trHeight w:val="316"/>
        </w:trPr>
        <w:tc>
          <w:tcPr>
            <w:tcW w:w="10769" w:type="dxa"/>
            <w:gridSpan w:val="9"/>
          </w:tcPr>
          <w:p w14:paraId="1C972C96" w14:textId="77777777" w:rsidR="008D5471" w:rsidRDefault="008B6305">
            <w:pPr>
              <w:pStyle w:val="TableParagraph"/>
              <w:tabs>
                <w:tab w:val="left" w:pos="5506"/>
                <w:tab w:val="left" w:pos="7617"/>
                <w:tab w:val="left" w:pos="10090"/>
              </w:tabs>
              <w:spacing w:before="51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público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quien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va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dirigido:</w:t>
            </w:r>
            <w:r>
              <w:rPr>
                <w:b/>
                <w:spacing w:val="97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años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17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años: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Mayores 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18 años: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8D5471" w14:paraId="1C972C99" w14:textId="77777777">
        <w:trPr>
          <w:trHeight w:val="316"/>
        </w:trPr>
        <w:tc>
          <w:tcPr>
            <w:tcW w:w="10769" w:type="dxa"/>
            <w:gridSpan w:val="9"/>
          </w:tcPr>
          <w:p w14:paraId="1C972C98" w14:textId="77777777" w:rsidR="008D5471" w:rsidRDefault="008B6305">
            <w:pPr>
              <w:pStyle w:val="TableParagraph"/>
              <w:spacing w:before="51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Requiere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uso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escenario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deportivo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y/o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parques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administrados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distrito:</w:t>
            </w:r>
          </w:p>
        </w:tc>
      </w:tr>
      <w:tr w:rsidR="008D5471" w14:paraId="1C972C9F" w14:textId="77777777" w:rsidTr="00265E7E">
        <w:trPr>
          <w:trHeight w:val="355"/>
        </w:trPr>
        <w:tc>
          <w:tcPr>
            <w:tcW w:w="2333" w:type="dxa"/>
          </w:tcPr>
          <w:p w14:paraId="1C972C9B" w14:textId="44E82FDD" w:rsidR="008D5471" w:rsidRDefault="00525CF4" w:rsidP="00265E7E">
            <w:pPr>
              <w:pStyle w:val="TableParagraph"/>
              <w:tabs>
                <w:tab w:val="left" w:pos="629"/>
              </w:tabs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 xml:space="preserve">                    </w:t>
            </w:r>
            <w:proofErr w:type="gramStart"/>
            <w:r w:rsidR="008B6305">
              <w:rPr>
                <w:rFonts w:ascii="Arial MT"/>
                <w:sz w:val="18"/>
              </w:rPr>
              <w:t>Si</w:t>
            </w:r>
            <w:r w:rsidR="008B6305">
              <w:rPr>
                <w:rFonts w:ascii="Arial MT"/>
                <w:spacing w:val="1"/>
                <w:sz w:val="18"/>
              </w:rPr>
              <w:t xml:space="preserve"> </w:t>
            </w:r>
            <w:r w:rsidR="008B6305">
              <w:rPr>
                <w:rFonts w:ascii="Arial MT"/>
                <w:sz w:val="18"/>
                <w:u w:val="single"/>
              </w:rPr>
              <w:t xml:space="preserve"> </w:t>
            </w:r>
            <w:r w:rsidR="008B6305">
              <w:rPr>
                <w:rFonts w:ascii="Arial MT"/>
                <w:sz w:val="18"/>
                <w:u w:val="single"/>
              </w:rPr>
              <w:tab/>
            </w:r>
            <w:proofErr w:type="gramEnd"/>
          </w:p>
        </w:tc>
        <w:tc>
          <w:tcPr>
            <w:tcW w:w="5382" w:type="dxa"/>
            <w:gridSpan w:val="5"/>
          </w:tcPr>
          <w:p w14:paraId="1C972C9D" w14:textId="145A00D9" w:rsidR="008D5471" w:rsidRDefault="00525CF4" w:rsidP="00525CF4">
            <w:pPr>
              <w:pStyle w:val="TableParagraph"/>
              <w:tabs>
                <w:tab w:val="left" w:pos="699"/>
              </w:tabs>
              <w:rPr>
                <w:rFonts w:ascii="Arial MT"/>
                <w:sz w:val="18"/>
              </w:rPr>
            </w:pPr>
            <w:r>
              <w:rPr>
                <w:b/>
                <w:sz w:val="17"/>
              </w:rPr>
              <w:t xml:space="preserve">                   </w:t>
            </w:r>
            <w:proofErr w:type="gramStart"/>
            <w:r w:rsidR="008B6305">
              <w:rPr>
                <w:rFonts w:ascii="Arial MT"/>
                <w:sz w:val="18"/>
              </w:rPr>
              <w:t>No</w:t>
            </w:r>
            <w:r w:rsidR="008B6305">
              <w:rPr>
                <w:rFonts w:ascii="Arial MT"/>
                <w:spacing w:val="1"/>
                <w:sz w:val="18"/>
              </w:rPr>
              <w:t xml:space="preserve"> </w:t>
            </w:r>
            <w:r w:rsidR="008B6305">
              <w:rPr>
                <w:rFonts w:ascii="Arial MT"/>
                <w:sz w:val="18"/>
                <w:u w:val="single"/>
              </w:rPr>
              <w:t xml:space="preserve"> </w:t>
            </w:r>
            <w:r w:rsidR="008B6305">
              <w:rPr>
                <w:rFonts w:ascii="Arial MT"/>
                <w:sz w:val="18"/>
                <w:u w:val="single"/>
              </w:rPr>
              <w:tab/>
            </w:r>
            <w:proofErr w:type="gramEnd"/>
          </w:p>
        </w:tc>
        <w:tc>
          <w:tcPr>
            <w:tcW w:w="3054" w:type="dxa"/>
            <w:gridSpan w:val="3"/>
          </w:tcPr>
          <w:p w14:paraId="1C972C9E" w14:textId="77777777" w:rsidR="008D5471" w:rsidRDefault="008B6305">
            <w:pPr>
              <w:pStyle w:val="TableParagraph"/>
              <w:spacing w:line="202" w:lineRule="exact"/>
              <w:ind w:left="7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¿Cuál?</w:t>
            </w:r>
          </w:p>
        </w:tc>
      </w:tr>
      <w:tr w:rsidR="008D5471" w14:paraId="1C972CA1" w14:textId="77777777">
        <w:trPr>
          <w:trHeight w:val="316"/>
        </w:trPr>
        <w:tc>
          <w:tcPr>
            <w:tcW w:w="10769" w:type="dxa"/>
            <w:gridSpan w:val="9"/>
          </w:tcPr>
          <w:p w14:paraId="1C972CA0" w14:textId="77777777" w:rsidR="008D5471" w:rsidRDefault="008B6305">
            <w:pPr>
              <w:pStyle w:val="TableParagraph"/>
              <w:tabs>
                <w:tab w:val="left" w:pos="2730"/>
                <w:tab w:val="left" w:pos="3895"/>
                <w:tab w:val="left" w:pos="5297"/>
                <w:tab w:val="left" w:pos="6793"/>
              </w:tabs>
              <w:spacing w:before="51"/>
              <w:ind w:left="74"/>
              <w:rPr>
                <w:rFonts w:ascii="Arial MT" w:hAnsi="Arial MT"/>
                <w:sz w:val="18"/>
              </w:rPr>
            </w:pPr>
            <w:r>
              <w:rPr>
                <w:b/>
                <w:sz w:val="18"/>
              </w:rPr>
              <w:t>Requiere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cierre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Vías:</w:t>
            </w:r>
            <w:r>
              <w:rPr>
                <w:b/>
                <w:sz w:val="18"/>
              </w:rPr>
              <w:tab/>
              <w:t>Si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ab/>
              <w:t>No: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rFonts w:ascii="Arial MT" w:hAnsi="Arial MT"/>
                <w:sz w:val="18"/>
              </w:rPr>
              <w:t>En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caso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contestar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Sí,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anexar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PMT</w:t>
            </w:r>
          </w:p>
        </w:tc>
      </w:tr>
      <w:tr w:rsidR="008D5471" w14:paraId="1C972CA3" w14:textId="77777777">
        <w:trPr>
          <w:trHeight w:val="312"/>
        </w:trPr>
        <w:tc>
          <w:tcPr>
            <w:tcW w:w="10769" w:type="dxa"/>
            <w:gridSpan w:val="9"/>
            <w:shd w:val="clear" w:color="auto" w:fill="00AF50"/>
          </w:tcPr>
          <w:p w14:paraId="1C972CA2" w14:textId="77777777" w:rsidR="008D5471" w:rsidRDefault="008B6305">
            <w:pPr>
              <w:pStyle w:val="TableParagraph"/>
              <w:spacing w:before="40"/>
              <w:ind w:left="258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Descripción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Espectáculo: </w:t>
            </w:r>
            <w:r>
              <w:rPr>
                <w:rFonts w:ascii="Arial MT" w:hAnsi="Arial MT"/>
                <w:sz w:val="20"/>
              </w:rPr>
              <w:t>(Descripción detallada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actividad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Relación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Artistas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presentarse)</w:t>
            </w:r>
          </w:p>
        </w:tc>
      </w:tr>
      <w:tr w:rsidR="008D5471" w14:paraId="1C972CA5" w14:textId="77777777">
        <w:trPr>
          <w:trHeight w:val="316"/>
        </w:trPr>
        <w:tc>
          <w:tcPr>
            <w:tcW w:w="10769" w:type="dxa"/>
            <w:gridSpan w:val="9"/>
          </w:tcPr>
          <w:p w14:paraId="1C972CA4" w14:textId="77777777" w:rsidR="008D5471" w:rsidRDefault="008D5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471" w14:paraId="1C972CA7" w14:textId="77777777">
        <w:trPr>
          <w:trHeight w:val="315"/>
        </w:trPr>
        <w:tc>
          <w:tcPr>
            <w:tcW w:w="10769" w:type="dxa"/>
            <w:gridSpan w:val="9"/>
          </w:tcPr>
          <w:p w14:paraId="1C972CA6" w14:textId="77777777" w:rsidR="008D5471" w:rsidRDefault="008D5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471" w14:paraId="1C972CA9" w14:textId="77777777">
        <w:trPr>
          <w:trHeight w:val="316"/>
        </w:trPr>
        <w:tc>
          <w:tcPr>
            <w:tcW w:w="10769" w:type="dxa"/>
            <w:gridSpan w:val="9"/>
          </w:tcPr>
          <w:p w14:paraId="1C972CA8" w14:textId="77777777" w:rsidR="008D5471" w:rsidRDefault="008D5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471" w14:paraId="1C972CAB" w14:textId="77777777">
        <w:trPr>
          <w:trHeight w:val="311"/>
        </w:trPr>
        <w:tc>
          <w:tcPr>
            <w:tcW w:w="10769" w:type="dxa"/>
            <w:gridSpan w:val="9"/>
          </w:tcPr>
          <w:p w14:paraId="1C972CAA" w14:textId="77777777" w:rsidR="008D5471" w:rsidRDefault="008D5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471" w14:paraId="1C972CAD" w14:textId="77777777">
        <w:trPr>
          <w:trHeight w:val="316"/>
        </w:trPr>
        <w:tc>
          <w:tcPr>
            <w:tcW w:w="10769" w:type="dxa"/>
            <w:gridSpan w:val="9"/>
          </w:tcPr>
          <w:p w14:paraId="1C972CAC" w14:textId="77777777" w:rsidR="008D5471" w:rsidRDefault="008D5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471" w14:paraId="1C972CAF" w14:textId="77777777">
        <w:trPr>
          <w:trHeight w:val="316"/>
        </w:trPr>
        <w:tc>
          <w:tcPr>
            <w:tcW w:w="10769" w:type="dxa"/>
            <w:gridSpan w:val="9"/>
          </w:tcPr>
          <w:p w14:paraId="1C972CAE" w14:textId="77777777" w:rsidR="008D5471" w:rsidRDefault="008D5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471" w14:paraId="1C972CB1" w14:textId="77777777">
        <w:trPr>
          <w:trHeight w:val="315"/>
        </w:trPr>
        <w:tc>
          <w:tcPr>
            <w:tcW w:w="10769" w:type="dxa"/>
            <w:gridSpan w:val="9"/>
          </w:tcPr>
          <w:p w14:paraId="1C972CB0" w14:textId="77777777" w:rsidR="008D5471" w:rsidRDefault="008D5471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  <w:tr w:rsidR="008D5471" w14:paraId="1C972CB3" w14:textId="77777777">
        <w:trPr>
          <w:trHeight w:val="311"/>
        </w:trPr>
        <w:tc>
          <w:tcPr>
            <w:tcW w:w="10769" w:type="dxa"/>
            <w:gridSpan w:val="9"/>
          </w:tcPr>
          <w:p w14:paraId="1C972CB2" w14:textId="77777777" w:rsidR="008D5471" w:rsidRDefault="008D5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471" w14:paraId="1C972CB5" w14:textId="77777777">
        <w:trPr>
          <w:trHeight w:val="316"/>
        </w:trPr>
        <w:tc>
          <w:tcPr>
            <w:tcW w:w="10769" w:type="dxa"/>
            <w:gridSpan w:val="9"/>
          </w:tcPr>
          <w:p w14:paraId="1C972CB4" w14:textId="77777777" w:rsidR="008D5471" w:rsidRDefault="008D5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471" w14:paraId="1C972CB7" w14:textId="77777777">
        <w:trPr>
          <w:trHeight w:val="315"/>
        </w:trPr>
        <w:tc>
          <w:tcPr>
            <w:tcW w:w="10769" w:type="dxa"/>
            <w:gridSpan w:val="9"/>
          </w:tcPr>
          <w:p w14:paraId="1C972CB6" w14:textId="77777777" w:rsidR="008D5471" w:rsidRDefault="008D5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471" w14:paraId="1C972CB9" w14:textId="77777777">
        <w:trPr>
          <w:trHeight w:val="316"/>
        </w:trPr>
        <w:tc>
          <w:tcPr>
            <w:tcW w:w="10769" w:type="dxa"/>
            <w:gridSpan w:val="9"/>
          </w:tcPr>
          <w:p w14:paraId="1C972CB8" w14:textId="77777777" w:rsidR="008D5471" w:rsidRDefault="008D5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471" w14:paraId="1C972CBB" w14:textId="77777777">
        <w:trPr>
          <w:trHeight w:val="314"/>
        </w:trPr>
        <w:tc>
          <w:tcPr>
            <w:tcW w:w="10769" w:type="dxa"/>
            <w:gridSpan w:val="9"/>
            <w:tcBorders>
              <w:bottom w:val="single" w:sz="4" w:space="0" w:color="000000"/>
            </w:tcBorders>
          </w:tcPr>
          <w:p w14:paraId="1C972CBA" w14:textId="77777777" w:rsidR="008D5471" w:rsidRDefault="008D5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972CBC" w14:textId="77777777" w:rsidR="008D5471" w:rsidRDefault="008D5471">
      <w:pPr>
        <w:rPr>
          <w:rFonts w:ascii="Times New Roman"/>
          <w:sz w:val="18"/>
        </w:rPr>
        <w:sectPr w:rsidR="008D5471">
          <w:headerReference w:type="default" r:id="rId6"/>
          <w:footerReference w:type="default" r:id="rId7"/>
          <w:type w:val="continuous"/>
          <w:pgSz w:w="12240" w:h="15840"/>
          <w:pgMar w:top="2280" w:right="540" w:bottom="1320" w:left="660" w:header="453" w:footer="1133" w:gutter="0"/>
          <w:pgNumType w:start="1"/>
          <w:cols w:space="720"/>
        </w:sectPr>
      </w:pPr>
    </w:p>
    <w:p w14:paraId="1C972CBD" w14:textId="77777777" w:rsidR="008D5471" w:rsidRDefault="008D5471">
      <w:pPr>
        <w:spacing w:before="5" w:after="1"/>
        <w:rPr>
          <w:b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7"/>
        <w:gridCol w:w="2625"/>
        <w:gridCol w:w="2697"/>
        <w:gridCol w:w="2697"/>
      </w:tblGrid>
      <w:tr w:rsidR="008D5471" w14:paraId="1C972CBF" w14:textId="77777777">
        <w:trPr>
          <w:trHeight w:val="314"/>
        </w:trPr>
        <w:tc>
          <w:tcPr>
            <w:tcW w:w="1077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14:paraId="1C972CBE" w14:textId="77777777" w:rsidR="008D5471" w:rsidRDefault="008B6305">
            <w:pPr>
              <w:pStyle w:val="TableParagraph"/>
              <w:spacing w:before="43"/>
              <w:ind w:left="1861" w:right="1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Aforo 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Boletería</w:t>
            </w:r>
          </w:p>
        </w:tc>
      </w:tr>
      <w:tr w:rsidR="008D5471" w14:paraId="1C972CC4" w14:textId="77777777">
        <w:trPr>
          <w:trHeight w:val="316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C0" w14:textId="77777777" w:rsidR="008D5471" w:rsidRDefault="008B6305">
            <w:pPr>
              <w:pStyle w:val="TableParagraph"/>
              <w:spacing w:before="51"/>
              <w:ind w:left="942" w:right="9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Localidad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C1" w14:textId="77777777" w:rsidR="008D5471" w:rsidRDefault="008B6305">
            <w:pPr>
              <w:pStyle w:val="TableParagraph"/>
              <w:spacing w:before="51"/>
              <w:ind w:left="1051" w:right="10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Aforo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C2" w14:textId="77777777" w:rsidR="008D5471" w:rsidRDefault="008B6305">
            <w:pPr>
              <w:pStyle w:val="TableParagraph"/>
              <w:spacing w:before="51"/>
              <w:ind w:left="235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unitario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boleta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C3" w14:textId="77777777" w:rsidR="008D5471" w:rsidRDefault="008B6305">
            <w:pPr>
              <w:pStyle w:val="TableParagraph"/>
              <w:spacing w:before="51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boletas 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cortesía</w:t>
            </w:r>
          </w:p>
        </w:tc>
      </w:tr>
      <w:tr w:rsidR="008D5471" w14:paraId="1C972CC9" w14:textId="77777777">
        <w:trPr>
          <w:trHeight w:val="315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C5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C6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C7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C8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5471" w14:paraId="1C972CCE" w14:textId="77777777">
        <w:trPr>
          <w:trHeight w:val="312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CA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CB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CC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CD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5471" w14:paraId="1C972CD3" w14:textId="77777777">
        <w:trPr>
          <w:trHeight w:val="316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CF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D0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D1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D2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5471" w14:paraId="1C972CD8" w14:textId="77777777">
        <w:trPr>
          <w:trHeight w:val="315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D4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D5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D6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D7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5471" w14:paraId="1C972CDD" w14:textId="77777777">
        <w:trPr>
          <w:trHeight w:val="315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D9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DA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DB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DC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5471" w14:paraId="1C972CE2" w14:textId="77777777">
        <w:trPr>
          <w:trHeight w:val="307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72CDE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72CDF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72CE0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72CE1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5471" w14:paraId="1C972CE7" w14:textId="77777777">
        <w:trPr>
          <w:trHeight w:val="311"/>
        </w:trPr>
        <w:tc>
          <w:tcPr>
            <w:tcW w:w="27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E3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E4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E5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E6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5471" w14:paraId="1C972CEA" w14:textId="77777777">
        <w:trPr>
          <w:trHeight w:val="315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E8" w14:textId="77777777" w:rsidR="008D5471" w:rsidRDefault="008B6305">
            <w:pPr>
              <w:pStyle w:val="TableParagraph"/>
              <w:spacing w:before="51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Aforo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Total:</w:t>
            </w:r>
          </w:p>
        </w:tc>
        <w:tc>
          <w:tcPr>
            <w:tcW w:w="8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E9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5471" w14:paraId="1C972CEC" w14:textId="77777777">
        <w:trPr>
          <w:trHeight w:val="460"/>
        </w:trPr>
        <w:tc>
          <w:tcPr>
            <w:tcW w:w="107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14:paraId="1C972CEB" w14:textId="77777777" w:rsidR="008D5471" w:rsidRDefault="008B6305">
            <w:pPr>
              <w:pStyle w:val="TableParagraph"/>
              <w:spacing w:line="228" w:lineRule="exact"/>
              <w:ind w:left="4291" w:right="358" w:hanging="3894"/>
              <w:rPr>
                <w:b/>
                <w:sz w:val="20"/>
              </w:rPr>
            </w:pPr>
            <w:r>
              <w:rPr>
                <w:b/>
                <w:sz w:val="20"/>
              </w:rPr>
              <w:t>Utilización de Estructuras Itinerantes (Describir detalladamente la utilización de Tarima, Estructuras para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pantallas,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Carpas,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Etc.)</w:t>
            </w:r>
          </w:p>
        </w:tc>
      </w:tr>
      <w:tr w:rsidR="008D5471" w14:paraId="1C972CF1" w14:textId="77777777">
        <w:trPr>
          <w:trHeight w:val="316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ED" w14:textId="77777777" w:rsidR="008D5471" w:rsidRDefault="008B6305">
            <w:pPr>
              <w:pStyle w:val="TableParagraph"/>
              <w:spacing w:before="51"/>
              <w:ind w:left="940" w:right="9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Tarima: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EE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EF" w14:textId="77777777" w:rsidR="008D5471" w:rsidRDefault="008B6305">
            <w:pPr>
              <w:pStyle w:val="TableParagraph"/>
              <w:spacing w:before="51"/>
              <w:ind w:left="187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Dimensiones: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F0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5471" w14:paraId="1C972CF6" w14:textId="77777777">
        <w:trPr>
          <w:trHeight w:val="312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F2" w14:textId="77777777" w:rsidR="008D5471" w:rsidRDefault="008B6305">
            <w:pPr>
              <w:pStyle w:val="TableParagraph"/>
              <w:spacing w:before="51"/>
              <w:ind w:left="942" w:right="8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Carpas: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F3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F4" w14:textId="77777777" w:rsidR="008D5471" w:rsidRDefault="008B6305">
            <w:pPr>
              <w:pStyle w:val="TableParagraph"/>
              <w:spacing w:before="51"/>
              <w:ind w:left="187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Dimensiones: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F5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5471" w14:paraId="1C972CFB" w14:textId="77777777">
        <w:trPr>
          <w:trHeight w:val="316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F7" w14:textId="77777777" w:rsidR="008D5471" w:rsidRDefault="008B6305">
            <w:pPr>
              <w:pStyle w:val="TableParagraph"/>
              <w:spacing w:before="55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Estructuras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Para Pantallas: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F8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F9" w14:textId="77777777" w:rsidR="008D5471" w:rsidRDefault="008B6305">
            <w:pPr>
              <w:pStyle w:val="TableParagraph"/>
              <w:spacing w:before="55"/>
              <w:ind w:left="187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Dimensiones: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FA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5471" w14:paraId="1C972D00" w14:textId="77777777">
        <w:trPr>
          <w:trHeight w:val="316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FC" w14:textId="77777777" w:rsidR="008D5471" w:rsidRDefault="008B6305">
            <w:pPr>
              <w:pStyle w:val="TableParagraph"/>
              <w:spacing w:before="51"/>
              <w:ind w:left="590"/>
              <w:rPr>
                <w:b/>
                <w:sz w:val="18"/>
              </w:rPr>
            </w:pPr>
            <w:r>
              <w:rPr>
                <w:b/>
                <w:sz w:val="18"/>
              </w:rPr>
              <w:t>Otras Estructuras: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FD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FE" w14:textId="77777777" w:rsidR="008D5471" w:rsidRDefault="008B6305">
            <w:pPr>
              <w:pStyle w:val="TableParagraph"/>
              <w:spacing w:before="51"/>
              <w:ind w:left="187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Dimensiones: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CFF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5471" w14:paraId="1C972D02" w14:textId="77777777">
        <w:trPr>
          <w:trHeight w:val="316"/>
        </w:trPr>
        <w:tc>
          <w:tcPr>
            <w:tcW w:w="107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14:paraId="1C972D01" w14:textId="77777777" w:rsidR="008D5471" w:rsidRDefault="008B6305">
            <w:pPr>
              <w:pStyle w:val="TableParagraph"/>
              <w:spacing w:before="40"/>
              <w:ind w:left="1861" w:right="18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proceso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instalación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retiro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(Describir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Detalladamente)</w:t>
            </w:r>
          </w:p>
        </w:tc>
      </w:tr>
      <w:tr w:rsidR="008D5471" w14:paraId="1C972D04" w14:textId="77777777">
        <w:trPr>
          <w:trHeight w:val="463"/>
        </w:trPr>
        <w:tc>
          <w:tcPr>
            <w:tcW w:w="107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D03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5471" w14:paraId="1C972D06" w14:textId="77777777">
        <w:trPr>
          <w:trHeight w:val="463"/>
        </w:trPr>
        <w:tc>
          <w:tcPr>
            <w:tcW w:w="107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D05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5471" w14:paraId="1C972D08" w14:textId="77777777">
        <w:trPr>
          <w:trHeight w:val="464"/>
        </w:trPr>
        <w:tc>
          <w:tcPr>
            <w:tcW w:w="107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D07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5471" w14:paraId="1C972D0A" w14:textId="77777777">
        <w:trPr>
          <w:trHeight w:val="463"/>
        </w:trPr>
        <w:tc>
          <w:tcPr>
            <w:tcW w:w="107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D09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5471" w14:paraId="1C972D0C" w14:textId="77777777">
        <w:trPr>
          <w:trHeight w:val="463"/>
        </w:trPr>
        <w:tc>
          <w:tcPr>
            <w:tcW w:w="107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D0B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5471" w14:paraId="1C972D0E" w14:textId="77777777">
        <w:trPr>
          <w:trHeight w:val="464"/>
        </w:trPr>
        <w:tc>
          <w:tcPr>
            <w:tcW w:w="107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D0D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5471" w14:paraId="1C972D10" w14:textId="77777777">
        <w:trPr>
          <w:trHeight w:val="463"/>
        </w:trPr>
        <w:tc>
          <w:tcPr>
            <w:tcW w:w="107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D0F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5471" w14:paraId="1C972D12" w14:textId="77777777">
        <w:trPr>
          <w:trHeight w:val="464"/>
        </w:trPr>
        <w:tc>
          <w:tcPr>
            <w:tcW w:w="107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D11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5471" w14:paraId="1C972D14" w14:textId="77777777">
        <w:trPr>
          <w:trHeight w:val="463"/>
        </w:trPr>
        <w:tc>
          <w:tcPr>
            <w:tcW w:w="107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2D13" w14:textId="77777777" w:rsidR="008D5471" w:rsidRDefault="008D5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972D15" w14:textId="77777777" w:rsidR="008D5471" w:rsidRDefault="008D5471">
      <w:pPr>
        <w:rPr>
          <w:b/>
          <w:sz w:val="20"/>
        </w:rPr>
      </w:pPr>
    </w:p>
    <w:p w14:paraId="1C972D16" w14:textId="77777777" w:rsidR="008D5471" w:rsidRDefault="008D5471">
      <w:pPr>
        <w:spacing w:before="10"/>
        <w:rPr>
          <w:b/>
          <w:sz w:val="24"/>
        </w:rPr>
      </w:pPr>
    </w:p>
    <w:p w14:paraId="1C972D17" w14:textId="77777777" w:rsidR="008D5471" w:rsidRDefault="008B6305">
      <w:pPr>
        <w:pStyle w:val="Textoindependiente"/>
        <w:spacing w:before="67"/>
        <w:ind w:left="1140" w:right="1265"/>
        <w:jc w:val="center"/>
      </w:pPr>
      <w:r>
        <w:t>Autorizo a la Alcaldía Distrital de Barranquilla el tratamiento de datos personales, cumpliendo con la Ley de Protección de Datos y las</w:t>
      </w:r>
      <w:r>
        <w:rPr>
          <w:spacing w:val="-35"/>
        </w:rPr>
        <w:t xml:space="preserve"> </w:t>
      </w:r>
      <w:r>
        <w:t>políticas de seguridad de la información digital y de tratamiento de datos personales, de acuerdo con la Ley de Protecci</w:t>
      </w:r>
      <w:r>
        <w:t>ón de Datos</w:t>
      </w:r>
      <w:r>
        <w:rPr>
          <w:spacing w:val="1"/>
        </w:rPr>
        <w:t xml:space="preserve"> </w:t>
      </w:r>
      <w:r>
        <w:t>Personales (Ley 1581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2012).</w:t>
      </w:r>
    </w:p>
    <w:sectPr w:rsidR="008D5471">
      <w:pgSz w:w="12240" w:h="15840"/>
      <w:pgMar w:top="2280" w:right="540" w:bottom="1320" w:left="660" w:header="45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CDCAF" w14:textId="77777777" w:rsidR="008B6305" w:rsidRDefault="008B6305">
      <w:r>
        <w:separator/>
      </w:r>
    </w:p>
  </w:endnote>
  <w:endnote w:type="continuationSeparator" w:id="0">
    <w:p w14:paraId="6E9D63C8" w14:textId="77777777" w:rsidR="008B6305" w:rsidRDefault="008B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72D19" w14:textId="77777777" w:rsidR="008D5471" w:rsidRDefault="008B630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10656" behindDoc="1" locked="0" layoutInCell="1" allowOverlap="1" wp14:anchorId="1C972D1D" wp14:editId="1C972D1E">
          <wp:simplePos x="0" y="0"/>
          <wp:positionH relativeFrom="page">
            <wp:posOffset>980211</wp:posOffset>
          </wp:positionH>
          <wp:positionV relativeFrom="page">
            <wp:posOffset>9401119</wp:posOffset>
          </wp:positionV>
          <wp:extent cx="5863046" cy="52415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63046" cy="52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C972D1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7.95pt;margin-top:724.4pt;width:80.1pt;height:19.8pt;z-index:-16205312;mso-position-horizontal-relative:page;mso-position-vertical-relative:page" filled="f" stroked="f">
          <v:textbox inset="0,0,0,0">
            <w:txbxContent>
              <w:p w14:paraId="1C972D21" w14:textId="77777777" w:rsidR="008D5471" w:rsidRDefault="008B6305">
                <w:pPr>
                  <w:pStyle w:val="Textoindependiente"/>
                  <w:spacing w:line="183" w:lineRule="exact"/>
                  <w:ind w:right="18"/>
                  <w:jc w:val="right"/>
                </w:pPr>
                <w:r>
                  <w:t>Versión</w:t>
                </w:r>
                <w:r>
                  <w:rPr>
                    <w:spacing w:val="-4"/>
                  </w:rPr>
                  <w:t xml:space="preserve"> </w:t>
                </w:r>
                <w:r>
                  <w:t>1.0</w:t>
                </w:r>
              </w:p>
              <w:p w14:paraId="1C972D22" w14:textId="77777777" w:rsidR="008D5471" w:rsidRDefault="008B6305">
                <w:pPr>
                  <w:pStyle w:val="Textoindependiente"/>
                  <w:ind w:right="22"/>
                  <w:jc w:val="right"/>
                </w:pPr>
                <w:r>
                  <w:rPr>
                    <w:spacing w:val="-1"/>
                  </w:rPr>
                  <w:t>Aprobación</w:t>
                </w:r>
                <w:r>
                  <w:rPr>
                    <w:spacing w:val="-4"/>
                  </w:rPr>
                  <w:t xml:space="preserve"> </w:t>
                </w:r>
                <w:r>
                  <w:t>28/07/2022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88B66" w14:textId="77777777" w:rsidR="008B6305" w:rsidRDefault="008B6305">
      <w:r>
        <w:separator/>
      </w:r>
    </w:p>
  </w:footnote>
  <w:footnote w:type="continuationSeparator" w:id="0">
    <w:p w14:paraId="21C32140" w14:textId="77777777" w:rsidR="008B6305" w:rsidRDefault="008B6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72D18" w14:textId="77777777" w:rsidR="008D5471" w:rsidRDefault="008B630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9632" behindDoc="1" locked="0" layoutInCell="1" allowOverlap="1" wp14:anchorId="1C972D1A" wp14:editId="1C972D1B">
          <wp:simplePos x="0" y="0"/>
          <wp:positionH relativeFrom="page">
            <wp:posOffset>381839</wp:posOffset>
          </wp:positionH>
          <wp:positionV relativeFrom="page">
            <wp:posOffset>287934</wp:posOffset>
          </wp:positionV>
          <wp:extent cx="7019513" cy="8820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19513" cy="8820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C972D1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6.5pt;margin-top:103.7pt;width:101.25pt;height:12pt;z-index:-16206336;mso-position-horizontal-relative:page;mso-position-vertical-relative:page" filled="f" stroked="f">
          <v:textbox inset="0,0,0,0">
            <w:txbxContent>
              <w:p w14:paraId="1C972D20" w14:textId="77777777" w:rsidR="008D5471" w:rsidRDefault="008B6305">
                <w:pPr>
                  <w:spacing w:line="224" w:lineRule="exact"/>
                  <w:ind w:left="20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Código: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MM-SE-FJ-F-051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5471"/>
    <w:rsid w:val="00265E7E"/>
    <w:rsid w:val="00525CF4"/>
    <w:rsid w:val="008B6305"/>
    <w:rsid w:val="008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972C5E"/>
  <w15:docId w15:val="{463A30DF-9A09-49C2-919B-035BDEE4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Ttulo">
    <w:name w:val="Title"/>
    <w:basedOn w:val="Normal"/>
    <w:uiPriority w:val="10"/>
    <w:qFormat/>
    <w:pPr>
      <w:spacing w:before="93"/>
      <w:ind w:left="3953" w:right="313" w:hanging="2005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Martha Isabel Orozco Navarro</cp:lastModifiedBy>
  <cp:revision>3</cp:revision>
  <dcterms:created xsi:type="dcterms:W3CDTF">2022-12-13T14:15:00Z</dcterms:created>
  <dcterms:modified xsi:type="dcterms:W3CDTF">2022-12-13T14:06:00Z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2022-12-13T00:00:00Z</vt:filetime>
  </property>
</Properties>
</file>